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12" w:rsidRPr="000F6024" w:rsidRDefault="00340912" w:rsidP="00340912">
      <w:pPr>
        <w:pStyle w:val="a3"/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  <w:r w:rsidRPr="000F6024">
        <w:rPr>
          <w:rFonts w:asciiTheme="majorBidi" w:hAnsiTheme="majorBidi" w:cstheme="majorBidi"/>
          <w:b/>
          <w:bCs/>
          <w:iCs/>
          <w:sz w:val="32"/>
          <w:szCs w:val="32"/>
        </w:rPr>
        <w:t>Права и обязанности граждан в сфере охраны здоровья</w:t>
      </w:r>
      <w:r>
        <w:rPr>
          <w:rFonts w:asciiTheme="majorBidi" w:hAnsiTheme="majorBidi" w:cstheme="majorBidi"/>
          <w:b/>
          <w:bCs/>
          <w:iCs/>
          <w:sz w:val="32"/>
          <w:szCs w:val="32"/>
        </w:rPr>
        <w:t>.</w:t>
      </w:r>
    </w:p>
    <w:p w:rsidR="00340912" w:rsidRDefault="00340912" w:rsidP="00340912">
      <w:pPr>
        <w:pStyle w:val="a3"/>
        <w:rPr>
          <w:rFonts w:asciiTheme="majorBidi" w:hAnsiTheme="majorBidi" w:cstheme="majorBidi"/>
        </w:rPr>
      </w:pPr>
    </w:p>
    <w:p w:rsidR="00340912" w:rsidRPr="0017272B" w:rsidRDefault="00340912" w:rsidP="00340912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17272B">
        <w:rPr>
          <w:rFonts w:asciiTheme="majorBidi" w:hAnsiTheme="majorBidi" w:cstheme="majorBidi"/>
          <w:b/>
          <w:bCs/>
          <w:sz w:val="28"/>
          <w:szCs w:val="28"/>
        </w:rPr>
        <w:t>Государственным нормативным актом Российской Федерации, в том числе Федеральным законом от 21.11.2011 № 323-ФЗ (ред. от 28.12.2013) "Об основах охраны здоровья граждан в Российской Федерации".</w:t>
      </w:r>
    </w:p>
    <w:p w:rsidR="00340912" w:rsidRDefault="00340912" w:rsidP="00340912">
      <w:pPr>
        <w:pStyle w:val="a3"/>
        <w:rPr>
          <w:rFonts w:asciiTheme="majorBidi" w:hAnsiTheme="majorBidi" w:cstheme="majorBidi"/>
          <w:u w:val="single"/>
        </w:rPr>
      </w:pP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0F6024">
        <w:rPr>
          <w:rFonts w:asciiTheme="majorBidi" w:hAnsiTheme="majorBidi" w:cstheme="majorBidi"/>
          <w:sz w:val="24"/>
          <w:szCs w:val="24"/>
          <w:u w:val="single"/>
        </w:rPr>
        <w:t>Основы прав пациентов: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оказывать содействие пациенту в получении полного спектра диагностических, лечебных и реабилитационных мероприятий;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поддерживать взаимоотношения пациента и членов его семьи и с медицинскими работниками;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помогать пациенту активно участвовать в лечебном процессе;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обеспечить обучение пациента в процессе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создавать и укреплять эффективную коммуникацию и взаимодействие между всеми сотрудниками, принимающими участие в оказании медицинской помощи;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повышать доверие пациента к действиям медицинских работников;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обеспечить внутренний контроль соблюдения прав пациентов и членов их семей.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0F6024">
        <w:rPr>
          <w:rFonts w:asciiTheme="majorBidi" w:hAnsiTheme="majorBidi" w:cstheme="majorBidi"/>
          <w:sz w:val="24"/>
          <w:szCs w:val="24"/>
          <w:u w:val="single"/>
        </w:rPr>
        <w:t>Права пациентов и членов их семей: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все пациента клиники и члены их семей имеют право на получение лечения, вне зависимости от их расы, этнической принадлежности, религиозных убеждений, языка, пола, национальности, физических недостатков, сексуальной ориентации, философских убеждений, социального и экономического статуса;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права пациента являются незыблемыми и не могут нарушаться даже по просьбе пациента;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все пациенты клиники и члены их семей имеют право получать лечение в комфортном окружении, с уважением к их культурным, религиозным и социальным ценностям;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медицинский персонал не имеет права использовать грубые выражения при общении с пациентом, уважая его ценности, убеждения и решения;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медицинский персонал не препятствует совершению пациентом религиозных обрядов, если это не мешает другим пациентам;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все пациенты и члены их семей имеют право получать полную информацию и самостоятельно выбирать метод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 имеет право на полную информацию о своем диагнозе, методе лечения, альтернативах предложенного метода лечения, вероятности успешного лечения, стоимости лечения, предполагаемой продолжительности лечения и возможных осложнениях, а также имеет право участвовать в процессе принятия решения относительно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 имеет право согласиться или отказаться от предложенного ему метода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медицинский персонал клиники взаимодействует с пациентом и членами его семьи в процессе выбора оптимального метода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имеют право на присутств</w:t>
      </w:r>
      <w:r>
        <w:rPr>
          <w:rFonts w:asciiTheme="majorBidi" w:hAnsiTheme="majorBidi" w:cstheme="majorBidi"/>
          <w:sz w:val="24"/>
          <w:szCs w:val="24"/>
        </w:rPr>
        <w:t>ие сопровождающего лица</w:t>
      </w:r>
      <w:r w:rsidRPr="000F6024">
        <w:rPr>
          <w:rFonts w:asciiTheme="majorBidi" w:hAnsiTheme="majorBidi" w:cstheme="majorBidi"/>
          <w:sz w:val="24"/>
          <w:szCs w:val="24"/>
        </w:rPr>
        <w:t>, если к этому нет медицинских противопоказаний. Сопровождающие лица не имеют права вмешиваться в проведение медицинских процедур персоналом клиники;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клиника заботится об информационной безопасности пациентов. Сохранение конфиденциальности медицинской информации гарантируется и после смерти пациента;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клиника с уважением относится к умирающим пациентам и оказывает членам семей психологическую поддержку;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имеют полный и открытый доступ к брошюрам с описанием их прав. Брошюры доступы во всех отделениях клиники;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клиника гарантирует соблюдение принципов врачебной тайны;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lastRenderedPageBreak/>
        <w:t>- информационные технологии, принятые в клинике, обеспечивают предоставление доступа к медицинской информации только тем медицинским работникам, которые имеют на это право;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лицо, обеспечивающее оплату лечения, имеет право на получение полной финансовой информации о расходах и стоимости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имеют право на информацию о занимаемой должности, степенях и званиях медицинских работников, которые принимают участие в их лечении;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клиника гарантирует адекватное обезболивание пациента при помощи наиболее подходящего метода.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0F6024">
        <w:rPr>
          <w:rFonts w:asciiTheme="majorBidi" w:hAnsiTheme="majorBidi" w:cstheme="majorBidi"/>
          <w:sz w:val="24"/>
          <w:szCs w:val="24"/>
          <w:u w:val="single"/>
        </w:rPr>
        <w:t>Обязанности пациентов и членов их семей: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и члены их семей обязаны представлять полную и честную информацию о состоянии здоровья медицинским работникам, принимающим участие в процессе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если у пациентов и членов их семей в процессе лечения возникают сложности в понимании информации, которую им представляют медицинские работники, они должны задавать вопросы и обращаться за любыми дополнительными разъяснениями;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и члены их семей должны сообщать о любых непредвиденных ситуациях в процессе их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должны принимать активное лечение в процессе принятия решения относительно плана лечения;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должны своевременно информировать клинику обо всех изменениях в их персональной информации (имя, фамилия, адрес или номер телефона);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должны информировать клинику в случае, если они не смогут приехать на прием врача в назначенное время;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обязаны обеспечивать полную и своевременную оплату лечения в клинике;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пациенты обязаны уважать права других пациентов и медицинского персонала.</w:t>
      </w:r>
    </w:p>
    <w:p w:rsidR="00340912" w:rsidRDefault="00340912" w:rsidP="00340912">
      <w:pPr>
        <w:pStyle w:val="a3"/>
        <w:rPr>
          <w:rFonts w:asciiTheme="majorBidi" w:hAnsiTheme="majorBidi" w:cstheme="majorBidi"/>
        </w:rPr>
      </w:pPr>
    </w:p>
    <w:p w:rsidR="00340912" w:rsidRDefault="00340912" w:rsidP="00340912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40912" w:rsidRPr="000F6024" w:rsidRDefault="00340912" w:rsidP="00340912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F6024">
        <w:rPr>
          <w:rFonts w:asciiTheme="majorBidi" w:hAnsiTheme="majorBidi" w:cstheme="majorBidi"/>
          <w:b/>
          <w:bCs/>
          <w:sz w:val="32"/>
          <w:szCs w:val="32"/>
        </w:rPr>
        <w:t>Федеральный закон от 21.11.2011 № 323-ФЗ (ред. от 28.12.2013) "Об основах охраны здоровья граждан в Российской Федерации".</w:t>
      </w:r>
    </w:p>
    <w:p w:rsidR="00340912" w:rsidRPr="006F77B0" w:rsidRDefault="00340912" w:rsidP="00340912">
      <w:pPr>
        <w:pStyle w:val="a3"/>
        <w:rPr>
          <w:rFonts w:asciiTheme="majorBidi" w:hAnsiTheme="majorBidi" w:cstheme="majorBidi"/>
        </w:rPr>
      </w:pPr>
    </w:p>
    <w:p w:rsidR="00340912" w:rsidRPr="00DF7801" w:rsidRDefault="00340912" w:rsidP="0034091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DF7801">
        <w:rPr>
          <w:rFonts w:asciiTheme="majorBidi" w:hAnsiTheme="majorBidi" w:cstheme="majorBidi"/>
          <w:sz w:val="24"/>
          <w:szCs w:val="24"/>
          <w:u w:val="single"/>
        </w:rPr>
        <w:t xml:space="preserve">Статья 19. Право на медицинскую помощь. 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1. Каждый имеет право на медицинскую помощь.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5. Пациент имеет право на: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3) получение консультаций врачей-специалистов;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5) получение информации о своих правах и обязанностях, состоянии своего здоровья, выбор лиц,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которым в интересах пациента может быть передана информация о состоянии его здоровья;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7) защиту сведений, составляющих врачебную тайну;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8) отказ от медицинского вмешательства;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340912" w:rsidRPr="000F602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340912" w:rsidRDefault="00340912" w:rsidP="00340912">
      <w:pPr>
        <w:pStyle w:val="a3"/>
        <w:rPr>
          <w:rFonts w:asciiTheme="majorBidi" w:hAnsiTheme="majorBidi" w:cstheme="majorBidi"/>
        </w:rPr>
      </w:pPr>
    </w:p>
    <w:p w:rsidR="00340912" w:rsidRDefault="00340912" w:rsidP="00340912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40912" w:rsidRPr="000F6024" w:rsidRDefault="00340912" w:rsidP="00340912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Законодательные акты.</w:t>
      </w:r>
    </w:p>
    <w:p w:rsidR="00340912" w:rsidRPr="000F6024" w:rsidRDefault="00340912" w:rsidP="00340912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40912" w:rsidRPr="000C460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C4604">
        <w:rPr>
          <w:rFonts w:asciiTheme="majorBidi" w:hAnsiTheme="majorBidi" w:cstheme="majorBidi"/>
          <w:sz w:val="24"/>
          <w:szCs w:val="24"/>
        </w:rPr>
        <w:t xml:space="preserve">1. Закон РФ от 07.02.1992 N 2300-1 "О защите прав потребителей" </w:t>
      </w:r>
    </w:p>
    <w:p w:rsidR="00340912" w:rsidRPr="000C460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340912" w:rsidRPr="000C460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C4604">
        <w:rPr>
          <w:rFonts w:asciiTheme="majorBidi" w:hAnsiTheme="majorBidi" w:cstheme="majorBidi"/>
          <w:sz w:val="24"/>
          <w:szCs w:val="24"/>
        </w:rPr>
        <w:t xml:space="preserve">2. Федеральный закон от 21.11.2011 N 323-ФЗ "Об основах охраны здоровья граждан в Российской </w:t>
      </w:r>
    </w:p>
    <w:p w:rsidR="00340912" w:rsidRPr="000C460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340912" w:rsidRPr="000C460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C4604">
        <w:rPr>
          <w:rFonts w:asciiTheme="majorBidi" w:hAnsiTheme="majorBidi" w:cstheme="majorBidi"/>
          <w:sz w:val="24"/>
          <w:szCs w:val="24"/>
        </w:rPr>
        <w:t>3. Постановление Правительства РФ от 04.10.2012 N 1006</w:t>
      </w:r>
    </w:p>
    <w:p w:rsidR="00340912" w:rsidRPr="000C4604" w:rsidRDefault="00340912" w:rsidP="00340912">
      <w:pPr>
        <w:pStyle w:val="a3"/>
        <w:rPr>
          <w:rFonts w:asciiTheme="majorBidi" w:hAnsiTheme="majorBidi" w:cstheme="majorBidi"/>
          <w:sz w:val="24"/>
          <w:szCs w:val="24"/>
        </w:rPr>
      </w:pPr>
      <w:r w:rsidRPr="000C4604">
        <w:rPr>
          <w:rFonts w:asciiTheme="majorBidi" w:hAnsiTheme="majorBidi" w:cstheme="majorBidi"/>
          <w:sz w:val="24"/>
          <w:szCs w:val="24"/>
        </w:rPr>
        <w:t>"Об утверждении Правил предоставления медицинскими организациями платных медицинских услуг"</w:t>
      </w:r>
    </w:p>
    <w:p w:rsidR="00340912" w:rsidRDefault="00340912" w:rsidP="00340912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40912" w:rsidRDefault="00340912" w:rsidP="00340912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40912" w:rsidRPr="00F7457F" w:rsidRDefault="00340912" w:rsidP="00340912">
      <w:pPr>
        <w:pStyle w:val="a3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838FB" w:rsidRDefault="00D838FB">
      <w:bookmarkStart w:id="0" w:name="_GoBack"/>
      <w:bookmarkEnd w:id="0"/>
    </w:p>
    <w:sectPr w:rsidR="00D838FB" w:rsidSect="005764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340912"/>
    <w:rsid w:val="00576450"/>
    <w:rsid w:val="009526EE"/>
    <w:rsid w:val="00D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1DE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912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91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1098</Words>
  <Characters>6260</Characters>
  <Application>Microsoft Macintosh Word</Application>
  <DocSecurity>0</DocSecurity>
  <Lines>52</Lines>
  <Paragraphs>14</Paragraphs>
  <ScaleCrop>false</ScaleCrop>
  <Company>Dom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Ru</dc:creator>
  <cp:keywords/>
  <dc:description/>
  <cp:lastModifiedBy>Alex Ru</cp:lastModifiedBy>
  <cp:revision>1</cp:revision>
  <dcterms:created xsi:type="dcterms:W3CDTF">2019-10-22T18:50:00Z</dcterms:created>
  <dcterms:modified xsi:type="dcterms:W3CDTF">2019-10-22T19:04:00Z</dcterms:modified>
</cp:coreProperties>
</file>